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E7" w:rsidRDefault="00C86DE7">
      <w:pPr>
        <w:rPr>
          <w:sz w:val="28"/>
          <w:szCs w:val="28"/>
          <w:lang w:val="uk-UA"/>
        </w:rPr>
      </w:pPr>
      <w:bookmarkStart w:id="0" w:name="_GoBack"/>
      <w:bookmarkEnd w:id="0"/>
    </w:p>
    <w:p w:rsidR="00022864" w:rsidRDefault="00022864" w:rsidP="00022864">
      <w:pPr>
        <w:pStyle w:val="a3"/>
        <w:spacing w:before="0" w:beforeAutospacing="0" w:after="0" w:afterAutospacing="0"/>
        <w:jc w:val="center"/>
      </w:pPr>
      <w:r>
        <w:rPr>
          <w:sz w:val="36"/>
          <w:szCs w:val="36"/>
        </w:rPr>
        <w:t xml:space="preserve">        </w:t>
      </w:r>
      <w:r>
        <w:rPr>
          <w:b/>
          <w:bCs/>
          <w:color w:val="000000"/>
          <w:sz w:val="28"/>
          <w:szCs w:val="28"/>
        </w:rPr>
        <w:t>Звіт про виконання плану індивідуальної роботи</w:t>
      </w:r>
    </w:p>
    <w:p w:rsidR="00022864" w:rsidRDefault="00022864" w:rsidP="0002286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під час воєнного стану</w:t>
      </w:r>
    </w:p>
    <w:p w:rsidR="00022864" w:rsidRDefault="00022864" w:rsidP="0002286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(0</w:t>
      </w:r>
      <w:r>
        <w:rPr>
          <w:b/>
          <w:bCs/>
          <w:color w:val="000000"/>
          <w:sz w:val="28"/>
          <w:szCs w:val="28"/>
          <w:lang w:val="uk-UA"/>
        </w:rPr>
        <w:t>3</w:t>
      </w:r>
      <w:r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  <w:lang w:val="uk-UA"/>
        </w:rPr>
        <w:t>4</w:t>
      </w:r>
      <w:r>
        <w:rPr>
          <w:b/>
          <w:bCs/>
          <w:color w:val="000000"/>
          <w:sz w:val="28"/>
          <w:szCs w:val="28"/>
        </w:rPr>
        <w:t xml:space="preserve">.2023 – </w:t>
      </w:r>
      <w:r>
        <w:rPr>
          <w:b/>
          <w:bCs/>
          <w:color w:val="000000"/>
          <w:sz w:val="28"/>
          <w:szCs w:val="28"/>
          <w:lang w:val="uk-UA"/>
        </w:rPr>
        <w:t>28</w:t>
      </w:r>
      <w:r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  <w:lang w:val="uk-UA"/>
        </w:rPr>
        <w:t>4</w:t>
      </w:r>
      <w:r>
        <w:rPr>
          <w:b/>
          <w:bCs/>
          <w:color w:val="000000"/>
          <w:sz w:val="28"/>
          <w:szCs w:val="28"/>
        </w:rPr>
        <w:t>.2023 р.)</w:t>
      </w:r>
    </w:p>
    <w:p w:rsidR="00022864" w:rsidRPr="00F246E0" w:rsidRDefault="00022864" w:rsidP="00022864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</w:rPr>
        <w:t>вихователя середньо</w:t>
      </w:r>
      <w:r>
        <w:rPr>
          <w:b/>
          <w:bCs/>
          <w:color w:val="000000"/>
          <w:sz w:val="28"/>
          <w:szCs w:val="28"/>
          <w:lang w:val="uk-UA"/>
        </w:rPr>
        <w:t xml:space="preserve">ї </w:t>
      </w:r>
      <w:r>
        <w:rPr>
          <w:b/>
          <w:bCs/>
          <w:color w:val="000000"/>
          <w:sz w:val="28"/>
          <w:szCs w:val="28"/>
        </w:rPr>
        <w:t xml:space="preserve">групи </w:t>
      </w:r>
      <w:r>
        <w:rPr>
          <w:b/>
          <w:bCs/>
          <w:color w:val="000000"/>
          <w:sz w:val="28"/>
          <w:szCs w:val="28"/>
          <w:lang w:val="uk-UA"/>
        </w:rPr>
        <w:t>«Ромашка»</w:t>
      </w:r>
    </w:p>
    <w:p w:rsidR="00022864" w:rsidRPr="00B66E5F" w:rsidRDefault="00022864" w:rsidP="00022864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Журавель Ольги Володимирівни.</w:t>
      </w:r>
    </w:p>
    <w:p w:rsidR="00022864" w:rsidRDefault="00022864" w:rsidP="000228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В період з 0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.2023 – </w:t>
      </w:r>
      <w:r>
        <w:rPr>
          <w:color w:val="000000"/>
          <w:sz w:val="28"/>
          <w:szCs w:val="28"/>
          <w:lang w:val="uk-UA"/>
        </w:rPr>
        <w:t>28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.2023 р. мною були проведені всі заплановані </w:t>
      </w:r>
      <w:r>
        <w:rPr>
          <w:color w:val="000000"/>
          <w:sz w:val="28"/>
          <w:szCs w:val="28"/>
          <w:lang w:val="uk-UA"/>
        </w:rPr>
        <w:t>заняття згідно індивідуального плану.</w:t>
      </w:r>
    </w:p>
    <w:p w:rsidR="00022864" w:rsidRDefault="00022864" w:rsidP="000228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22864" w:rsidRDefault="00022864" w:rsidP="00022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B66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Робота з батьками:</w:t>
      </w:r>
    </w:p>
    <w:p w:rsidR="00022864" w:rsidRPr="00022864" w:rsidRDefault="00022864" w:rsidP="0002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64" w:rsidRPr="00022864" w:rsidRDefault="00022864" w:rsidP="000228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батьків «Не робіть роботу за дітей»</w:t>
      </w:r>
    </w:p>
    <w:p w:rsidR="00022864" w:rsidRDefault="00022864" w:rsidP="000228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.</w:t>
      </w:r>
      <w:r w:rsidRPr="00615DE3">
        <w:rPr>
          <w:color w:val="000000"/>
          <w:sz w:val="28"/>
          <w:szCs w:val="28"/>
          <w:lang w:val="uk-UA"/>
        </w:rPr>
        <w:t xml:space="preserve">Поради батькам </w:t>
      </w:r>
      <w:r>
        <w:rPr>
          <w:b/>
          <w:bCs/>
          <w:color w:val="000000"/>
          <w:sz w:val="48"/>
          <w:szCs w:val="48"/>
        </w:rPr>
        <w:t> </w:t>
      </w:r>
      <w:r w:rsidRPr="00615DE3">
        <w:rPr>
          <w:color w:val="000000"/>
          <w:sz w:val="28"/>
          <w:szCs w:val="28"/>
          <w:lang w:val="uk-UA"/>
        </w:rPr>
        <w:t>«Дитяча жадібність,що з нею робити?9 підказок для батьків»</w:t>
      </w:r>
    </w:p>
    <w:p w:rsidR="00022864" w:rsidRDefault="00022864" w:rsidP="000228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22864">
        <w:rPr>
          <w:color w:val="000000"/>
          <w:sz w:val="28"/>
          <w:szCs w:val="28"/>
        </w:rPr>
        <w:t>Консультація для батьків</w:t>
      </w:r>
      <w:r w:rsidRPr="00022864">
        <w:rPr>
          <w:color w:val="000000"/>
        </w:rPr>
        <w:t xml:space="preserve"> </w:t>
      </w:r>
      <w:r w:rsidRPr="00022864">
        <w:rPr>
          <w:color w:val="000000"/>
          <w:sz w:val="28"/>
          <w:szCs w:val="28"/>
        </w:rPr>
        <w:t>«Як розвинути екологічну свідомість дошкільнят?»</w:t>
      </w:r>
    </w:p>
    <w:p w:rsidR="00022864" w:rsidRDefault="00022864" w:rsidP="000228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>Консультація для батьків «Щоб не трапилось біди. Правила безпечної поведінки вдома»</w:t>
      </w:r>
    </w:p>
    <w:p w:rsidR="00022864" w:rsidRDefault="00022864" w:rsidP="000228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Поради для батьків «Чим зайняти дитину, коли вдома немає світла»</w:t>
      </w:r>
    </w:p>
    <w:p w:rsidR="00022864" w:rsidRDefault="00022864" w:rsidP="000228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Консультація для батьків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«Чому діти пустують?»</w:t>
      </w:r>
    </w:p>
    <w:p w:rsidR="00022864" w:rsidRDefault="00022864" w:rsidP="000228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Консультація для батьків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«Роль батьків у розвитку української мови дітей»</w:t>
      </w:r>
    </w:p>
    <w:p w:rsidR="00022864" w:rsidRDefault="00022864" w:rsidP="000228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Консультація для батьків </w:t>
      </w:r>
      <w:r>
        <w:rPr>
          <w:color w:val="000000"/>
        </w:rPr>
        <w:t> «</w:t>
      </w:r>
      <w:r>
        <w:rPr>
          <w:color w:val="000000"/>
          <w:sz w:val="28"/>
          <w:szCs w:val="28"/>
        </w:rPr>
        <w:t>Як розмовляти з дітьми про погані новини»</w:t>
      </w:r>
    </w:p>
    <w:p w:rsidR="00022864" w:rsidRDefault="00022864" w:rsidP="000228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батьків  «Тілесні техніки боротьби зі стресом для дітей»</w:t>
      </w:r>
    </w:p>
    <w:p w:rsidR="00022864" w:rsidRDefault="00022864" w:rsidP="000228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для батьків «Організація дитячого експериментування в домашніх умовах»</w:t>
      </w:r>
    </w:p>
    <w:p w:rsidR="00022864" w:rsidRDefault="00022864" w:rsidP="000228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>Консультація для батьків «Дитяча брехня»</w:t>
      </w:r>
    </w:p>
    <w:p w:rsidR="00022864" w:rsidRDefault="00022864" w:rsidP="000228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Консультація для батьків «Всесвітній день Землі»</w:t>
      </w:r>
    </w:p>
    <w:p w:rsidR="00540295" w:rsidRDefault="00540295" w:rsidP="000228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Консультація для батьків «Телевізор, комп’ютер чи книжки»</w:t>
      </w:r>
    </w:p>
    <w:p w:rsidR="00540295" w:rsidRDefault="00540295" w:rsidP="000228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Консультація для батьків «Безпека вдома»</w:t>
      </w:r>
    </w:p>
    <w:p w:rsidR="00540295" w:rsidRDefault="00540295" w:rsidP="0054029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Консультація для батьків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«Ігри,які вчать доброті»</w:t>
      </w:r>
    </w:p>
    <w:p w:rsidR="00540295" w:rsidRDefault="00540295" w:rsidP="000228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Консультація для батьків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«Спілкування з дітьми»</w:t>
      </w:r>
    </w:p>
    <w:p w:rsidR="00540295" w:rsidRDefault="00540295" w:rsidP="000228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Консультація для батьків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 «Чому важливо навчити дитину дякувати»</w:t>
      </w:r>
    </w:p>
    <w:p w:rsidR="00540295" w:rsidRDefault="00540295" w:rsidP="0054029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Поради батькам «Права дитини»</w:t>
      </w:r>
    </w:p>
    <w:p w:rsidR="00544B8A" w:rsidRDefault="00544B8A" w:rsidP="00544B8A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44B8A" w:rsidRDefault="00544B8A" w:rsidP="0054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544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Pr="00544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амоосвіта:</w:t>
      </w:r>
    </w:p>
    <w:p w:rsidR="00544B8A" w:rsidRPr="00544B8A" w:rsidRDefault="00544B8A" w:rsidP="0054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0295" w:rsidRPr="00544B8A" w:rsidRDefault="00544B8A" w:rsidP="00544B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</w:rPr>
        <w:t>ерегляд вебінару «</w:t>
      </w:r>
      <w:hyperlink r:id="rId5" w:history="1">
        <w:r>
          <w:rPr>
            <w:rStyle w:val="a5"/>
            <w:color w:val="000000"/>
            <w:sz w:val="28"/>
            <w:szCs w:val="28"/>
          </w:rPr>
          <w:t>Розвиток творчих здібностей дітей в умовах ДНЗ</w:t>
        </w:r>
      </w:hyperlink>
    </w:p>
    <w:p w:rsidR="00544B8A" w:rsidRDefault="00544B8A" w:rsidP="00544B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</w:rPr>
        <w:t>ерегляд вебінару «Дитячий садочок без стін – що це і для чого?»</w:t>
      </w:r>
    </w:p>
    <w:p w:rsidR="00544B8A" w:rsidRDefault="00544B8A" w:rsidP="00544B8A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44B8A" w:rsidRDefault="00544B8A" w:rsidP="00544B8A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44B8A" w:rsidRDefault="00544B8A" w:rsidP="00544B8A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44B8A" w:rsidRPr="000F130C" w:rsidRDefault="00544B8A" w:rsidP="00544B8A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44B8A" w:rsidRPr="00FE412A" w:rsidRDefault="00544B8A" w:rsidP="00544B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</w:rPr>
        <w:t>ерегляд вебінару «Лялька-мотанка: «Мій ресурс – тримаю все в своїх руках»»</w:t>
      </w:r>
    </w:p>
    <w:p w:rsidR="00544B8A" w:rsidRDefault="00544B8A" w:rsidP="00544B8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</w:rPr>
        <w:t xml:space="preserve">ерегляд вебінару </w:t>
      </w:r>
      <w:r>
        <w:rPr>
          <w:b/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Використання цифрових технологій у педагогічній діяльності вчителя: створення</w:t>
      </w:r>
    </w:p>
    <w:p w:rsidR="00544B8A" w:rsidRDefault="00544B8A" w:rsidP="00544B8A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544B8A" w:rsidRPr="00354241" w:rsidRDefault="00544B8A" w:rsidP="00544B8A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544B8A" w:rsidRDefault="00544B8A" w:rsidP="00544B8A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u w:val="single"/>
        </w:rPr>
        <w:t>Робота з документацією:</w:t>
      </w:r>
    </w:p>
    <w:p w:rsidR="00544B8A" w:rsidRPr="00544B8A" w:rsidRDefault="00544B8A" w:rsidP="00544B8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Розробка індивідуального плану на </w:t>
      </w:r>
      <w:r>
        <w:rPr>
          <w:color w:val="000000"/>
          <w:sz w:val="28"/>
          <w:szCs w:val="28"/>
          <w:lang w:val="uk-UA"/>
        </w:rPr>
        <w:t>травень.</w:t>
      </w:r>
    </w:p>
    <w:p w:rsidR="00544B8A" w:rsidRDefault="00544B8A" w:rsidP="00544B8A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544B8A" w:rsidRDefault="00544B8A" w:rsidP="00544B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/>
          <w:bCs/>
          <w:color w:val="000000"/>
          <w:sz w:val="28"/>
          <w:szCs w:val="28"/>
          <w:u w:val="single"/>
        </w:rPr>
        <w:t>Покращення матеріальної бази:</w:t>
      </w:r>
    </w:p>
    <w:p w:rsidR="00523B7F" w:rsidRDefault="00523B7F" w:rsidP="00523B7F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Поповнен</w:t>
      </w:r>
      <w:r>
        <w:rPr>
          <w:color w:val="000000"/>
          <w:sz w:val="28"/>
          <w:szCs w:val="28"/>
          <w:lang w:val="uk-UA"/>
        </w:rPr>
        <w:t xml:space="preserve">ня </w:t>
      </w:r>
      <w:r>
        <w:rPr>
          <w:color w:val="000000"/>
          <w:sz w:val="28"/>
          <w:szCs w:val="28"/>
        </w:rPr>
        <w:t>папки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економічного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виховання</w:t>
      </w:r>
      <w:r>
        <w:rPr>
          <w:color w:val="000000"/>
        </w:rPr>
        <w:t> «</w:t>
      </w:r>
      <w:r>
        <w:rPr>
          <w:color w:val="000000"/>
          <w:sz w:val="28"/>
          <w:szCs w:val="28"/>
        </w:rPr>
        <w:t>Додато</w:t>
      </w:r>
      <w:r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перспективного плану з економічного виховання для дітей середнього віку на навчальний рік»</w:t>
      </w:r>
    </w:p>
    <w:p w:rsidR="00544B8A" w:rsidRPr="00832824" w:rsidRDefault="00832824" w:rsidP="00544B8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Дидактична гра «Знайди відмінності»</w:t>
      </w:r>
    </w:p>
    <w:p w:rsidR="00832824" w:rsidRPr="00832824" w:rsidRDefault="00832824" w:rsidP="00544B8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Дидактична гра «Скажи навпаки»</w:t>
      </w:r>
    </w:p>
    <w:p w:rsidR="00832824" w:rsidRPr="0097767E" w:rsidRDefault="00832824" w:rsidP="00832824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Поповнення папки  з економічного виховання: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анкета для вихователів з економічного виховання, «Порада для мами і</w:t>
      </w:r>
      <w:r>
        <w:rPr>
          <w:color w:val="000000"/>
          <w:sz w:val="28"/>
          <w:szCs w:val="28"/>
          <w:lang w:val="uk-UA"/>
        </w:rPr>
        <w:t xml:space="preserve"> тата».</w:t>
      </w:r>
    </w:p>
    <w:p w:rsidR="00832824" w:rsidRPr="00832824" w:rsidRDefault="00832824" w:rsidP="008328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Дидактична гра «Плутанина»</w:t>
      </w:r>
    </w:p>
    <w:p w:rsidR="00832824" w:rsidRPr="00F0342D" w:rsidRDefault="00832824" w:rsidP="00832824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</w:rPr>
        <w:t>ошуково - дослідницької  діяльності «Повітря навколо нас»</w:t>
      </w:r>
    </w:p>
    <w:p w:rsidR="00832824" w:rsidRPr="00F0342D" w:rsidRDefault="00832824" w:rsidP="00832824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Поповнення папки  з економічного виховання: консультація для батьків «Економічне виховання в родині», «Поради про те, як навчити дітей ощадливості»</w:t>
      </w:r>
    </w:p>
    <w:p w:rsidR="00832824" w:rsidRPr="00832824" w:rsidRDefault="00832824" w:rsidP="008328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Поповнення папки  з економічного виховання: анкета для батьків «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Чи вмієте ви вести господарство?», </w:t>
      </w:r>
      <w:r>
        <w:rPr>
          <w:color w:val="000000"/>
        </w:rPr>
        <w:t>«</w:t>
      </w:r>
      <w:r>
        <w:rPr>
          <w:color w:val="000000"/>
          <w:sz w:val="28"/>
          <w:szCs w:val="28"/>
        </w:rPr>
        <w:t>Додаток до перспективного плану з економічного виховання для дітей середнього віку на навчальний рік</w:t>
      </w:r>
      <w:r>
        <w:rPr>
          <w:color w:val="000000"/>
          <w:sz w:val="28"/>
          <w:szCs w:val="28"/>
          <w:lang w:val="uk-UA"/>
        </w:rPr>
        <w:t>»</w:t>
      </w:r>
    </w:p>
    <w:p w:rsidR="00832824" w:rsidRPr="00832824" w:rsidRDefault="00832824" w:rsidP="008328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Поповнення папки  з економічного виховання: </w:t>
      </w:r>
      <w:r>
        <w:rPr>
          <w:color w:val="000000"/>
        </w:rPr>
        <w:t>«</w:t>
      </w:r>
      <w:r>
        <w:rPr>
          <w:color w:val="000000"/>
          <w:sz w:val="28"/>
          <w:szCs w:val="28"/>
        </w:rPr>
        <w:t>Додаток до перспективного плану з економічного виховання для дітей середнього віку на навчальний рік»</w:t>
      </w:r>
    </w:p>
    <w:p w:rsidR="00832824" w:rsidRDefault="00832824" w:rsidP="00832824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</w:t>
      </w:r>
      <w:r>
        <w:rPr>
          <w:color w:val="000000"/>
        </w:rPr>
        <w:t xml:space="preserve"> «</w:t>
      </w:r>
      <w:r>
        <w:rPr>
          <w:color w:val="000000"/>
          <w:sz w:val="28"/>
          <w:szCs w:val="28"/>
        </w:rPr>
        <w:t>Що є у космосі?»</w:t>
      </w:r>
    </w:p>
    <w:p w:rsidR="00832824" w:rsidRPr="003760E0" w:rsidRDefault="00832824" w:rsidP="003760E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F0CA4">
        <w:rPr>
          <w:color w:val="000000"/>
          <w:sz w:val="28"/>
          <w:szCs w:val="28"/>
          <w:lang w:val="uk-UA"/>
        </w:rPr>
        <w:t>Пошуково - дослідницька діяльність «Досліджуємо водичку з Пізнайком»</w:t>
      </w:r>
    </w:p>
    <w:p w:rsidR="003760E0" w:rsidRDefault="003760E0" w:rsidP="003760E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Відео для дітей «Великдень. Історія свята та його головні символи»</w:t>
      </w:r>
    </w:p>
    <w:p w:rsidR="003760E0" w:rsidRDefault="003760E0" w:rsidP="003760E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 «Що зайве?»</w:t>
      </w:r>
    </w:p>
    <w:p w:rsidR="003760E0" w:rsidRPr="003760E0" w:rsidRDefault="003760E0" w:rsidP="003760E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Консультація для батьків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«Роль батьків у розвитку української мови дітей»</w:t>
      </w:r>
    </w:p>
    <w:p w:rsidR="003760E0" w:rsidRDefault="003760E0" w:rsidP="003760E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Цікавинки про Великдень «Білий тиждень»</w:t>
      </w:r>
    </w:p>
    <w:p w:rsidR="003760E0" w:rsidRDefault="003760E0" w:rsidP="003760E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Поповнення папки  з економічного виховання: анкета для батьків </w:t>
      </w:r>
      <w:r>
        <w:rPr>
          <w:color w:val="000000"/>
        </w:rPr>
        <w:t> «</w:t>
      </w:r>
      <w:r>
        <w:rPr>
          <w:color w:val="000000"/>
          <w:sz w:val="28"/>
          <w:szCs w:val="28"/>
        </w:rPr>
        <w:t>Чи ощадливі ви?»</w:t>
      </w:r>
    </w:p>
    <w:p w:rsidR="003760E0" w:rsidRPr="003760E0" w:rsidRDefault="003760E0" w:rsidP="003760E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Виготовлення гри: «Кругообіг води»</w:t>
      </w:r>
    </w:p>
    <w:p w:rsidR="00544B8A" w:rsidRPr="003760E0" w:rsidRDefault="003760E0" w:rsidP="003760E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 «Третій зайвий»</w:t>
      </w:r>
    </w:p>
    <w:p w:rsidR="003760E0" w:rsidRDefault="003760E0" w:rsidP="003760E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760E0" w:rsidRDefault="003760E0" w:rsidP="003760E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760E0" w:rsidRPr="00FE412A" w:rsidRDefault="003760E0" w:rsidP="003760E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Відео для дітей «22 квітня- Міжнародний День Землі»</w:t>
      </w:r>
    </w:p>
    <w:p w:rsidR="003760E0" w:rsidRDefault="003760E0" w:rsidP="003760E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Пошуково - дослідницька діяльність «Дивовижний пакет»</w:t>
      </w:r>
    </w:p>
    <w:p w:rsidR="003760E0" w:rsidRDefault="003760E0" w:rsidP="003760E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Поповнення папки  з економічного виховання: консультація для педагогів  «Чи потрібне дошкільнику економічне виховання?»</w:t>
      </w:r>
    </w:p>
    <w:p w:rsidR="003760E0" w:rsidRPr="003760E0" w:rsidRDefault="003760E0" w:rsidP="003760E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Поповнення папки  з економічного виховання: консультація для вихователів «Взаємодія педагогів і батьків  у вирішенні завдань економічного виховання дошкільників»</w:t>
      </w:r>
    </w:p>
    <w:p w:rsidR="003760E0" w:rsidRPr="003760E0" w:rsidRDefault="003760E0" w:rsidP="003760E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 «Відгадай звук»</w:t>
      </w:r>
    </w:p>
    <w:p w:rsidR="003760E0" w:rsidRDefault="003760E0" w:rsidP="003760E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Ігри з підручних матеріалів «Цікаво граємо»</w:t>
      </w:r>
    </w:p>
    <w:p w:rsidR="003760E0" w:rsidRDefault="003760E0" w:rsidP="003760E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 «Хто я?»</w:t>
      </w:r>
    </w:p>
    <w:p w:rsidR="003760E0" w:rsidRDefault="003760E0" w:rsidP="003760E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Пошуково - дослідницька діяльність «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Море у пляшці»</w:t>
      </w:r>
    </w:p>
    <w:p w:rsidR="003760E0" w:rsidRPr="00544B8A" w:rsidRDefault="003760E0" w:rsidP="003760E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3760E0" w:rsidRPr="00544B8A" w:rsidSect="00C8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58E"/>
    <w:multiLevelType w:val="hybridMultilevel"/>
    <w:tmpl w:val="CB96C71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DE83DC9"/>
    <w:multiLevelType w:val="hybridMultilevel"/>
    <w:tmpl w:val="F7DC6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ED1551"/>
    <w:multiLevelType w:val="hybridMultilevel"/>
    <w:tmpl w:val="0A8C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229E"/>
    <w:multiLevelType w:val="hybridMultilevel"/>
    <w:tmpl w:val="60EA4E7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9E65B23"/>
    <w:multiLevelType w:val="multilevel"/>
    <w:tmpl w:val="2938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C6899"/>
    <w:multiLevelType w:val="hybridMultilevel"/>
    <w:tmpl w:val="23B2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A2A33"/>
    <w:multiLevelType w:val="multilevel"/>
    <w:tmpl w:val="53CE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6248E"/>
    <w:multiLevelType w:val="hybridMultilevel"/>
    <w:tmpl w:val="073E467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864"/>
    <w:rsid w:val="00022864"/>
    <w:rsid w:val="0012672A"/>
    <w:rsid w:val="00273B6E"/>
    <w:rsid w:val="003760E0"/>
    <w:rsid w:val="00523B7F"/>
    <w:rsid w:val="00540295"/>
    <w:rsid w:val="00544B8A"/>
    <w:rsid w:val="006C1929"/>
    <w:rsid w:val="00832824"/>
    <w:rsid w:val="0084545F"/>
    <w:rsid w:val="00882398"/>
    <w:rsid w:val="00925BE8"/>
    <w:rsid w:val="00AF69C0"/>
    <w:rsid w:val="00B0167E"/>
    <w:rsid w:val="00C86DE7"/>
    <w:rsid w:val="00D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169EE-F566-4DEB-BCB6-0D2716B4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4B8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osvita.ua/webinar/rozvitok-tvorcih-zdibnostej-ditej-v-umovah-dnz-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2023-05-08T10:04:00Z</dcterms:created>
  <dcterms:modified xsi:type="dcterms:W3CDTF">2023-05-08T10:04:00Z</dcterms:modified>
</cp:coreProperties>
</file>